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ECE5" w14:textId="77777777" w:rsidR="00B74425" w:rsidRPr="00B74425" w:rsidRDefault="00B74425" w:rsidP="00B74425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 w:rsidRPr="00B74425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附件2</w:t>
      </w:r>
    </w:p>
    <w:p w14:paraId="108FD773" w14:textId="77777777" w:rsidR="00B74425" w:rsidRPr="00B74425" w:rsidRDefault="00B74425" w:rsidP="00B74425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B74425">
        <w:rPr>
          <w:rFonts w:ascii="宋体" w:eastAsia="宋体" w:hAnsi="宋体" w:cs="宋体" w:hint="eastAsia"/>
          <w:b/>
          <w:bCs/>
          <w:spacing w:val="8"/>
          <w:kern w:val="0"/>
          <w:sz w:val="30"/>
          <w:szCs w:val="30"/>
        </w:rPr>
        <w:t>太和县人民医院高庙分院招聘非在编专业技术人员报名登记表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1225"/>
        <w:gridCol w:w="718"/>
        <w:gridCol w:w="1203"/>
        <w:gridCol w:w="1203"/>
        <w:gridCol w:w="63"/>
        <w:gridCol w:w="1541"/>
        <w:gridCol w:w="697"/>
        <w:gridCol w:w="422"/>
        <w:gridCol w:w="211"/>
        <w:gridCol w:w="1393"/>
      </w:tblGrid>
      <w:tr w:rsidR="00B74425" w:rsidRPr="00B74425" w14:paraId="7EB18BA9" w14:textId="77777777" w:rsidTr="00B74425">
        <w:trPr>
          <w:trHeight w:val="70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490A7A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姓</w:t>
            </w:r>
            <w:r w:rsidRPr="00B74425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名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23D0E7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11D4A8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性别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18075A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DEDBC5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A1C067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5EECDC" w14:textId="77777777" w:rsidR="00B74425" w:rsidRPr="00B74425" w:rsidRDefault="00B74425" w:rsidP="00B74425">
            <w:pPr>
              <w:widowControl/>
              <w:wordWrap w:val="0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2"/>
              </w:rPr>
              <w:t>照片</w:t>
            </w:r>
          </w:p>
        </w:tc>
      </w:tr>
      <w:tr w:rsidR="00B74425" w:rsidRPr="00B74425" w14:paraId="70C9F173" w14:textId="77777777" w:rsidTr="00B74425">
        <w:trPr>
          <w:trHeight w:val="7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47C721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AF3D30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CB528D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民族</w:t>
            </w:r>
          </w:p>
          <w:p w14:paraId="042AA539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111F72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F04AE7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住址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766EBE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831503" w14:textId="77777777" w:rsidR="00B74425" w:rsidRPr="00B74425" w:rsidRDefault="00B74425" w:rsidP="00B74425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:rsidR="00B74425" w:rsidRPr="00B74425" w14:paraId="1E78443D" w14:textId="77777777" w:rsidTr="00B74425">
        <w:trPr>
          <w:trHeight w:val="79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40AF0F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7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8883AD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306AA7" w14:textId="77777777" w:rsidR="00B74425" w:rsidRPr="00B74425" w:rsidRDefault="00B74425" w:rsidP="00B74425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:rsidR="00B74425" w:rsidRPr="00B74425" w14:paraId="019AEE17" w14:textId="77777777" w:rsidTr="00B74425">
        <w:trPr>
          <w:trHeight w:val="72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DE9B26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最高职称</w:t>
            </w:r>
          </w:p>
          <w:p w14:paraId="24F2C31E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资格证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34263A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AB27C2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资格证取</w:t>
            </w:r>
          </w:p>
          <w:p w14:paraId="30210928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得时间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690889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797B23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资格证编号</w:t>
            </w:r>
          </w:p>
        </w:tc>
        <w:tc>
          <w:tcPr>
            <w:tcW w:w="190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75C1DC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B74425" w:rsidRPr="00B74425" w14:paraId="0BC7AF17" w14:textId="77777777" w:rsidTr="00B74425">
        <w:trPr>
          <w:trHeight w:val="72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ACA1AD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职业证书</w:t>
            </w:r>
          </w:p>
          <w:p w14:paraId="0CC341F8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编号</w:t>
            </w:r>
          </w:p>
        </w:tc>
        <w:tc>
          <w:tcPr>
            <w:tcW w:w="30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C67716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D35ABA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邮箱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4C578F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B74425" w:rsidRPr="00B74425" w14:paraId="0473E576" w14:textId="77777777" w:rsidTr="00B74425">
        <w:trPr>
          <w:trHeight w:val="735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94CA4B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21654C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37D8D3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85DCCA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B74425" w:rsidRPr="00B74425" w14:paraId="2F83064E" w14:textId="77777777" w:rsidTr="00B74425">
        <w:trPr>
          <w:trHeight w:val="625"/>
        </w:trPr>
        <w:tc>
          <w:tcPr>
            <w:tcW w:w="105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369C8F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第一学历</w:t>
            </w:r>
          </w:p>
          <w:p w14:paraId="6320F8BB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Calibri" w:eastAsia="仿宋" w:hAnsi="Calibri" w:cs="Calibri"/>
                <w:spacing w:val="8"/>
                <w:kern w:val="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F31599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lastRenderedPageBreak/>
              <w:t>学历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904521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B8E5D2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学位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558A2C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A28E82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学制</w:t>
            </w:r>
          </w:p>
        </w:tc>
        <w:tc>
          <w:tcPr>
            <w:tcW w:w="10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41C083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B74425" w:rsidRPr="00B74425" w14:paraId="0A7D4EC3" w14:textId="77777777" w:rsidTr="00B74425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95B854" w14:textId="77777777" w:rsidR="00B74425" w:rsidRPr="00B74425" w:rsidRDefault="00B74425" w:rsidP="00B74425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CD3EC4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EDAD49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1D9952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专业</w:t>
            </w:r>
          </w:p>
        </w:tc>
        <w:tc>
          <w:tcPr>
            <w:tcW w:w="306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8FA36C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B74425" w:rsidRPr="00B74425" w14:paraId="7FAE77BB" w14:textId="77777777" w:rsidTr="00B74425">
        <w:trPr>
          <w:trHeight w:val="6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43514E" w14:textId="77777777" w:rsidR="00B74425" w:rsidRPr="00B74425" w:rsidRDefault="00B74425" w:rsidP="00B74425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92D53C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77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0B259C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B74425" w:rsidRPr="00B74425" w14:paraId="517AA3AA" w14:textId="77777777" w:rsidTr="00B74425">
        <w:trPr>
          <w:trHeight w:val="605"/>
        </w:trPr>
        <w:tc>
          <w:tcPr>
            <w:tcW w:w="105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344BA0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461B5B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学历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9450EA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F11F90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学位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54A922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E964AD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学制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C82D32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B74425" w:rsidRPr="00B74425" w14:paraId="7DB965B8" w14:textId="77777777" w:rsidTr="00B74425">
        <w:trPr>
          <w:trHeight w:val="6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E59C0E" w14:textId="77777777" w:rsidR="00B74425" w:rsidRPr="00B74425" w:rsidRDefault="00B74425" w:rsidP="00B74425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A0A31F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9EB486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8077D6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专业</w:t>
            </w:r>
          </w:p>
        </w:tc>
        <w:tc>
          <w:tcPr>
            <w:tcW w:w="306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8209A9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B74425" w:rsidRPr="00B74425" w14:paraId="028AA11B" w14:textId="77777777" w:rsidTr="00B74425">
        <w:trPr>
          <w:trHeight w:val="6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802F11" w14:textId="77777777" w:rsidR="00B74425" w:rsidRPr="00B74425" w:rsidRDefault="00B74425" w:rsidP="00B74425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9A7651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77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B9E4C7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B74425" w:rsidRPr="00B74425" w14:paraId="6472A660" w14:textId="77777777" w:rsidTr="00B74425">
        <w:trPr>
          <w:trHeight w:val="1892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533133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简历</w:t>
            </w:r>
          </w:p>
        </w:tc>
        <w:tc>
          <w:tcPr>
            <w:tcW w:w="6165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932155" w14:textId="77777777" w:rsidR="00B74425" w:rsidRPr="00B74425" w:rsidRDefault="00B74425" w:rsidP="00B74425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B74425" w:rsidRPr="00B74425" w14:paraId="0A70EA0E" w14:textId="77777777" w:rsidTr="00B74425">
        <w:trPr>
          <w:trHeight w:val="1728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658B51" w14:textId="77777777" w:rsidR="00B74425" w:rsidRPr="00B74425" w:rsidRDefault="00B74425" w:rsidP="00B74425">
            <w:pPr>
              <w:widowControl/>
              <w:wordWrap w:val="0"/>
              <w:spacing w:line="300" w:lineRule="atLeast"/>
              <w:jc w:val="center"/>
              <w:textAlignment w:val="baseline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6165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9E5F1E" w14:textId="77777777" w:rsidR="00B74425" w:rsidRPr="00B74425" w:rsidRDefault="00B74425" w:rsidP="00B74425">
            <w:pPr>
              <w:widowControl/>
              <w:wordWrap w:val="0"/>
              <w:spacing w:line="300" w:lineRule="atLeas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Calibri" w:eastAsia="仿宋" w:hAnsi="Calibri" w:cs="Calibri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 </w:t>
            </w:r>
            <w:r w:rsidRPr="00B74425">
              <w:rPr>
                <w:rFonts w:ascii="仿宋" w:eastAsia="仿宋" w:hAnsi="仿宋" w:cs="宋体" w:hint="eastAsia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 xml:space="preserve"> </w:t>
            </w:r>
            <w:r w:rsidRPr="00B74425">
              <w:rPr>
                <w:rFonts w:ascii="Calibri" w:eastAsia="仿宋" w:hAnsi="Calibri" w:cs="Calibri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   </w:t>
            </w:r>
            <w:r w:rsidRPr="00B74425">
              <w:rPr>
                <w:rFonts w:ascii="仿宋" w:eastAsia="仿宋" w:hAnsi="仿宋" w:cs="宋体" w:hint="eastAsia"/>
                <w:b/>
                <w:bCs/>
                <w:color w:val="000000"/>
                <w:spacing w:val="8"/>
                <w:kern w:val="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</w:p>
          <w:p w14:paraId="65B3E0AE" w14:textId="77777777" w:rsidR="00B74425" w:rsidRPr="00B74425" w:rsidRDefault="00B74425" w:rsidP="00B74425">
            <w:pPr>
              <w:widowControl/>
              <w:wordWrap w:val="0"/>
              <w:spacing w:line="300" w:lineRule="atLeas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Calibri" w:eastAsia="仿宋" w:hAnsi="Calibri" w:cs="Calibri"/>
                <w:color w:val="000000"/>
                <w:spacing w:val="8"/>
                <w:kern w:val="0"/>
                <w:sz w:val="24"/>
                <w:szCs w:val="24"/>
              </w:rPr>
              <w:t>                                         </w:t>
            </w:r>
          </w:p>
          <w:p w14:paraId="40BF6ACC" w14:textId="77777777" w:rsidR="00B74425" w:rsidRPr="00B74425" w:rsidRDefault="00B74425" w:rsidP="00B74425">
            <w:pPr>
              <w:widowControl/>
              <w:wordWrap w:val="0"/>
              <w:spacing w:line="300" w:lineRule="atLeas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B74425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报考人签名：</w:t>
            </w:r>
            <w:r w:rsidRPr="00B74425">
              <w:rPr>
                <w:rFonts w:ascii="Calibri" w:eastAsia="仿宋" w:hAnsi="Calibri" w:cs="Calibri"/>
                <w:color w:val="000000"/>
                <w:spacing w:val="8"/>
                <w:kern w:val="0"/>
                <w:sz w:val="28"/>
                <w:szCs w:val="28"/>
              </w:rPr>
              <w:t>                        </w:t>
            </w:r>
            <w:r w:rsidRPr="00B74425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年</w:t>
            </w:r>
            <w:r w:rsidRPr="00B74425">
              <w:rPr>
                <w:rFonts w:ascii="Calibri" w:eastAsia="仿宋" w:hAnsi="Calibri" w:cs="Calibri"/>
                <w:color w:val="000000"/>
                <w:spacing w:val="8"/>
                <w:kern w:val="0"/>
                <w:sz w:val="28"/>
                <w:szCs w:val="28"/>
              </w:rPr>
              <w:t>   </w:t>
            </w:r>
            <w:r w:rsidRPr="00B74425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月</w:t>
            </w:r>
            <w:r w:rsidRPr="00B74425">
              <w:rPr>
                <w:rFonts w:ascii="Calibri" w:eastAsia="仿宋" w:hAnsi="Calibri" w:cs="Calibri"/>
                <w:color w:val="000000"/>
                <w:spacing w:val="8"/>
                <w:kern w:val="0"/>
                <w:sz w:val="28"/>
                <w:szCs w:val="28"/>
              </w:rPr>
              <w:t>   </w:t>
            </w:r>
            <w:r w:rsidRPr="00B74425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8"/>
                <w:szCs w:val="28"/>
              </w:rPr>
              <w:t>日</w:t>
            </w:r>
          </w:p>
        </w:tc>
      </w:tr>
    </w:tbl>
    <w:p w14:paraId="7DCEAF4F" w14:textId="77777777" w:rsidR="00B74425" w:rsidRDefault="00B74425" w:rsidP="00B74425">
      <w:pPr>
        <w:widowControl/>
        <w:shd w:val="clear" w:color="auto" w:fill="FFFFFF"/>
        <w:textAlignment w:val="baseline"/>
        <w:rPr>
          <w:rFonts w:ascii="仿宋" w:eastAsia="仿宋" w:hAnsi="仿宋" w:cs="宋体"/>
          <w:spacing w:val="8"/>
          <w:kern w:val="0"/>
          <w:sz w:val="30"/>
          <w:szCs w:val="30"/>
        </w:rPr>
      </w:pPr>
    </w:p>
    <w:p w14:paraId="28CFDBAD" w14:textId="7AA3ED2C" w:rsidR="00B74425" w:rsidRPr="00B74425" w:rsidRDefault="00B74425" w:rsidP="00B74425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B74425">
        <w:rPr>
          <w:rFonts w:ascii="仿宋" w:eastAsia="仿宋" w:hAnsi="仿宋" w:cs="宋体" w:hint="eastAsia"/>
          <w:spacing w:val="8"/>
          <w:kern w:val="0"/>
          <w:sz w:val="30"/>
          <w:szCs w:val="30"/>
        </w:rPr>
        <w:lastRenderedPageBreak/>
        <w:t>附件3</w:t>
      </w:r>
    </w:p>
    <w:p w14:paraId="492B455A" w14:textId="77777777" w:rsidR="00B74425" w:rsidRPr="00B74425" w:rsidRDefault="00B74425" w:rsidP="00B74425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B74425">
        <w:rPr>
          <w:rFonts w:ascii="宋体" w:eastAsia="宋体" w:hAnsi="宋体" w:cs="宋体" w:hint="eastAsia"/>
          <w:b/>
          <w:bCs/>
          <w:spacing w:val="8"/>
          <w:kern w:val="0"/>
          <w:sz w:val="44"/>
          <w:szCs w:val="44"/>
        </w:rPr>
        <w:t>承诺书</w:t>
      </w:r>
    </w:p>
    <w:p w14:paraId="1C106ECE" w14:textId="77777777" w:rsidR="00B74425" w:rsidRPr="00B74425" w:rsidRDefault="00B74425" w:rsidP="00B74425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B74425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我已仔细阅读《太和县人民医院高庙分院招聘非在编卫生专业技术人员的通知》，清楚并理解其内容。在此我郑重承诺:</w:t>
      </w:r>
    </w:p>
    <w:p w14:paraId="3D7797E6" w14:textId="77777777" w:rsidR="00B74425" w:rsidRPr="00B74425" w:rsidRDefault="00B74425" w:rsidP="00B74425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B74425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一、自觉遵守《太和县人民医院高庙分院招聘非在编卫生专业技术人员的通知》有关规定。遵守考试纪律，服从考试安排，</w:t>
      </w:r>
      <w:proofErr w:type="gramStart"/>
      <w:r w:rsidRPr="00B74425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不</w:t>
      </w:r>
      <w:proofErr w:type="gramEnd"/>
      <w:r w:rsidRPr="00B74425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舞弊或协助他人舞弊。</w:t>
      </w:r>
    </w:p>
    <w:p w14:paraId="300B1BD6" w14:textId="77777777" w:rsidR="00B74425" w:rsidRPr="00B74425" w:rsidRDefault="00B74425" w:rsidP="00B74425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B74425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二、真实、准确地提供本人个人信息、证明资料、证件等相关材料:同时准确填写及核对有效的手机号码、联系电话、通讯地址等联系方式，并保证在报考期间联系畅通。</w:t>
      </w:r>
    </w:p>
    <w:p w14:paraId="3537ACF2" w14:textId="77777777" w:rsidR="00B74425" w:rsidRPr="00B74425" w:rsidRDefault="00B74425" w:rsidP="00B74425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B74425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三、不弄虚作假，不伪造、不使用假证明、假证书。</w:t>
      </w:r>
    </w:p>
    <w:p w14:paraId="33F28F57" w14:textId="77777777" w:rsidR="00B74425" w:rsidRPr="00B74425" w:rsidRDefault="00B74425" w:rsidP="00B74425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B74425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四、如在办理聘用手续时暂不能提供身份证、毕业证(学位证)原件和复印件的，限期一个月之内提供。</w:t>
      </w:r>
    </w:p>
    <w:p w14:paraId="7B71C4C2" w14:textId="77777777" w:rsidR="00B74425" w:rsidRPr="00B74425" w:rsidRDefault="00B74425" w:rsidP="00B74425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B74425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对违反以上承诺所造成的后果，本人自愿承担相应责任。</w:t>
      </w:r>
    </w:p>
    <w:p w14:paraId="5696439B" w14:textId="77777777" w:rsidR="00B74425" w:rsidRPr="00B74425" w:rsidRDefault="00B74425" w:rsidP="00B74425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B74425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报考人本人签名:</w:t>
      </w:r>
    </w:p>
    <w:p w14:paraId="5DAC7855" w14:textId="77777777" w:rsidR="00B74425" w:rsidRPr="00B74425" w:rsidRDefault="00B74425" w:rsidP="00B74425">
      <w:pPr>
        <w:widowControl/>
        <w:shd w:val="clear" w:color="auto" w:fill="FFFFFF"/>
        <w:textAlignment w:val="baseline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B74425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年</w:t>
      </w:r>
      <w:r w:rsidRPr="00B74425">
        <w:rPr>
          <w:rFonts w:ascii="Calibri" w:eastAsia="仿宋" w:hAnsi="Calibri" w:cs="Calibri"/>
          <w:spacing w:val="8"/>
          <w:kern w:val="0"/>
          <w:sz w:val="30"/>
          <w:szCs w:val="30"/>
        </w:rPr>
        <w:t> </w:t>
      </w:r>
      <w:r w:rsidRPr="00B74425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月</w:t>
      </w:r>
      <w:r w:rsidRPr="00B74425">
        <w:rPr>
          <w:rFonts w:ascii="Calibri" w:eastAsia="仿宋" w:hAnsi="Calibri" w:cs="Calibri"/>
          <w:spacing w:val="8"/>
          <w:kern w:val="0"/>
          <w:sz w:val="30"/>
          <w:szCs w:val="30"/>
        </w:rPr>
        <w:t>   </w:t>
      </w:r>
      <w:r w:rsidRPr="00B74425">
        <w:rPr>
          <w:rFonts w:ascii="仿宋" w:eastAsia="仿宋" w:hAnsi="仿宋" w:cs="宋体" w:hint="eastAsia"/>
          <w:spacing w:val="8"/>
          <w:kern w:val="0"/>
          <w:sz w:val="30"/>
          <w:szCs w:val="30"/>
        </w:rPr>
        <w:t>日</w:t>
      </w:r>
    </w:p>
    <w:p w14:paraId="653D20F7" w14:textId="77777777" w:rsidR="0053679C" w:rsidRDefault="0053679C"/>
    <w:sectPr w:rsidR="0053679C" w:rsidSect="00B744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25"/>
    <w:rsid w:val="0053679C"/>
    <w:rsid w:val="00B7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22F1"/>
  <w15:chartTrackingRefBased/>
  <w15:docId w15:val="{80729683-A742-4D54-AEEB-177EE806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4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74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2023-08-15T02:42:00Z</dcterms:created>
  <dcterms:modified xsi:type="dcterms:W3CDTF">2023-08-15T02:42:00Z</dcterms:modified>
</cp:coreProperties>
</file>